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tblLayout w:type="fixed"/>
        <w:tblLook w:val="0000"/>
      </w:tblPr>
      <w:tblGrid>
        <w:gridCol w:w="10314"/>
        <w:gridCol w:w="4394"/>
      </w:tblGrid>
      <w:tr w:rsidR="00E04EBD" w:rsidRPr="00F7612B" w:rsidTr="00DE5C56">
        <w:tc>
          <w:tcPr>
            <w:tcW w:w="10314" w:type="dxa"/>
          </w:tcPr>
          <w:p w:rsidR="00E04EBD" w:rsidRPr="00F7612B" w:rsidRDefault="00E04EBD" w:rsidP="00F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E04EBD" w:rsidRPr="00F7612B" w:rsidRDefault="00E04EBD" w:rsidP="00F7612B">
            <w:pPr>
              <w:pStyle w:val="Heading1"/>
              <w:snapToGrid w:val="0"/>
              <w:ind w:left="0"/>
              <w:jc w:val="left"/>
              <w:rPr>
                <w:szCs w:val="28"/>
              </w:rPr>
            </w:pPr>
            <w:r w:rsidRPr="00F7612B">
              <w:rPr>
                <w:szCs w:val="28"/>
              </w:rPr>
              <w:t>ПРИЛОЖЕНИЕ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от _______________ № ________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4EBD" w:rsidRPr="00F7612B" w:rsidRDefault="00E04EBD" w:rsidP="00F7612B">
            <w:pPr>
              <w:pStyle w:val="Heading1"/>
              <w:snapToGrid w:val="0"/>
              <w:ind w:left="0"/>
              <w:jc w:val="left"/>
              <w:rPr>
                <w:szCs w:val="28"/>
              </w:rPr>
            </w:pPr>
            <w:r w:rsidRPr="00F7612B">
              <w:rPr>
                <w:szCs w:val="28"/>
              </w:rPr>
              <w:t>ПРИЛОЖЕНИЕ № 2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E04EBD" w:rsidRPr="00F7612B" w:rsidRDefault="00E04EBD" w:rsidP="00F7612B">
            <w:pPr>
              <w:pStyle w:val="Heading1"/>
              <w:ind w:left="0"/>
              <w:jc w:val="left"/>
            </w:pPr>
            <w:r w:rsidRPr="00F7612B">
              <w:t xml:space="preserve">от 29 декабря 2015 года № 1051   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администрации Тимашевского 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  <w:p w:rsidR="00E04EBD" w:rsidRPr="00F7612B" w:rsidRDefault="00E04EBD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района</w:t>
            </w:r>
          </w:p>
        </w:tc>
      </w:tr>
    </w:tbl>
    <w:p w:rsidR="00E04EBD" w:rsidRPr="00F7612B" w:rsidRDefault="00E04EBD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04EBD" w:rsidRPr="00F7612B" w:rsidRDefault="00E04EBD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E04EBD" w:rsidRPr="00F7612B" w:rsidRDefault="00E04EBD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уровню, направлению и квалификации профессионального образования, стажу муниципальной службы</w:t>
      </w:r>
    </w:p>
    <w:p w:rsidR="00E04EBD" w:rsidRPr="00F7612B" w:rsidRDefault="00E04EBD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 (государственной службы) или стажу (опыту) работы по специальности, необходимым для исполнения должностных обязанностей муниципальными служащими, замещающими должности муниципальной службы в администрации </w:t>
      </w:r>
    </w:p>
    <w:p w:rsidR="00E04EBD" w:rsidRDefault="00E04EBD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E04EBD" w:rsidRDefault="00E04EBD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E04EBD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EBD" w:rsidRPr="00AE07EB" w:rsidRDefault="00E04EBD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направлению (специальности)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E04EBD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минимальному стажу муниципальной службы (государственной службы) или стажу (опыту) работы по специальности</w:t>
            </w:r>
          </w:p>
        </w:tc>
      </w:tr>
    </w:tbl>
    <w:p w:rsidR="00E04EBD" w:rsidRDefault="00E04EBD"/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E04EBD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04EBD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E04EBD" w:rsidRPr="00AE07EB" w:rsidTr="00F7612B">
        <w:trPr>
          <w:trHeight w:val="219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F7612B" w:rsidRDefault="00E04EBD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E04EBD" w:rsidRPr="00F7612B" w:rsidRDefault="00E04EBD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E04EBD" w:rsidRPr="00AE07EB" w:rsidRDefault="00E04EBD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</w:t>
            </w:r>
            <w:r w:rsidRPr="00F7612B">
              <w:rPr>
                <w:rFonts w:ascii="Times New Roman" w:hAnsi="Times New Roman"/>
                <w:sz w:val="24"/>
                <w:szCs w:val="24"/>
              </w:rPr>
              <w:t>, ГО и ЧС)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«Сельское и рыбное хозяйство»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юриспруденции 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 экономист, бакалавр экономики, магистр экономики, менеджер 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C159FB" w:rsidRDefault="00E04EBD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782079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от двух лет или стаж (опыт) работы по специальности не менее трех лет.</w:t>
            </w:r>
          </w:p>
          <w:p w:rsidR="00E04EBD" w:rsidRPr="00AE07EB" w:rsidRDefault="00E04EBD" w:rsidP="00337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EBD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F7612B" w:rsidRDefault="00E04EBD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E04EBD" w:rsidRPr="00F7612B" w:rsidRDefault="00E04EBD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E04EBD" w:rsidRPr="00AE07EB" w:rsidRDefault="00E04EBD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одному из следующих направлений: </w:t>
            </w:r>
          </w:p>
          <w:p w:rsidR="00E04EBD" w:rsidRPr="00C159FB" w:rsidRDefault="00E04EBD" w:rsidP="00DE5C56">
            <w:pPr>
              <w:tabs>
                <w:tab w:val="right" w:pos="37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от двух лет или стаж (опыт) работы по специальности не менее трех лет.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F7612B" w:rsidRDefault="00E04EBD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E04EBD" w:rsidRPr="00F7612B" w:rsidRDefault="00E04EBD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E04EBD" w:rsidRPr="000E49C8" w:rsidRDefault="00E04EBD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(ЖКХ, строительство,</w:t>
            </w:r>
          </w:p>
          <w:p w:rsidR="00E04EBD" w:rsidRPr="00F7612B" w:rsidRDefault="00E04EBD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транспорт, связь, архитектура, градостроительство имущество и земельные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«Транспортные средства» 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«Электронная техника, радиотехника и связь»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«Архитектура и строительство»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 юрист, магистр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от двух лет или стаж (опыт) работы по специальности не менее трех лет.</w:t>
            </w:r>
          </w:p>
        </w:tc>
      </w:tr>
      <w:tr w:rsidR="00E04EBD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E04EBD" w:rsidRPr="00AE07EB" w:rsidRDefault="00E04EBD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E04EBD" w:rsidRPr="00AE07EB" w:rsidRDefault="00E04EBD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E04EBD" w:rsidRPr="00AE07EB" w:rsidRDefault="00E04EBD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юриспруденции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направлению: 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C159F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C159FB" w:rsidRDefault="00E04EBD" w:rsidP="00DE5C56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  <w:p w:rsidR="00E04EBD" w:rsidRPr="00AE07EB" w:rsidRDefault="00E04EBD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E04EBD" w:rsidRPr="00AE07EB" w:rsidRDefault="00E04EBD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общего</w:t>
            </w:r>
          </w:p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юриспруденции</w:t>
            </w:r>
          </w:p>
          <w:p w:rsidR="00E04EBD" w:rsidRPr="00AE07EB" w:rsidRDefault="00E04EBD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  <w:p w:rsidR="00E04EBD" w:rsidRPr="00AE07EB" w:rsidRDefault="00E04EBD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E04EBD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общего отдела</w:t>
            </w:r>
          </w:p>
          <w:p w:rsidR="00E04EBD" w:rsidRPr="00AE07EB" w:rsidRDefault="00E04EBD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E04EBD" w:rsidRPr="00AE07EB" w:rsidRDefault="00E04EBD" w:rsidP="00EA7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юрист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EBD" w:rsidRPr="00AE07EB" w:rsidRDefault="00E04EBD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782079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юрист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E04EBD" w:rsidRPr="00AE07EB" w:rsidRDefault="00E04EBD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E04EBD" w:rsidRDefault="00E04EBD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E04EBD" w:rsidRDefault="00E04EBD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«Искусство и культура»</w:t>
            </w:r>
          </w:p>
          <w:p w:rsidR="00E04EBD" w:rsidRPr="00AE07EB" w:rsidRDefault="00E04EBD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Default="00E04EBD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  <w:p w:rsidR="00E04EBD" w:rsidRDefault="00E04EBD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6C38DA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E04EBD" w:rsidRPr="00AE07EB" w:rsidRDefault="00E04EBD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E04EBD" w:rsidRPr="00AE07EB" w:rsidRDefault="00E04EBD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E04EBD" w:rsidRPr="00AE07EB" w:rsidRDefault="00E04EBD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E04EBD" w:rsidRPr="00AE07EB" w:rsidRDefault="00E04EBD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Default="00E04EBD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«Гуманитарные науки» </w:t>
            </w:r>
          </w:p>
          <w:p w:rsidR="00E04EBD" w:rsidRPr="00AE07EB" w:rsidRDefault="00E04EBD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Default="00E04EBD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юрист </w:t>
            </w:r>
          </w:p>
          <w:p w:rsidR="00E04EBD" w:rsidRPr="00AE07EB" w:rsidRDefault="00E04EBD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EA7E8C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</w:tc>
      </w:tr>
      <w:tr w:rsidR="00E04EBD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A37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E04EBD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  <w:p w:rsidR="00E04EBD" w:rsidRPr="00AE07EB" w:rsidRDefault="00E04EBD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sz w:val="24"/>
                <w:szCs w:val="24"/>
              </w:rPr>
              <w:t>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Гуманитарные науки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«Геодезия и картография»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«Информатика и вычислительная техника»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«Строительство и архитектура»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BD" w:rsidRPr="00AE07EB" w:rsidRDefault="00E04EBD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E04EBD" w:rsidRPr="00AE07EB" w:rsidRDefault="00E04EBD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4EBD" w:rsidRDefault="00E04EBD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E04EBD" w:rsidRDefault="00E04EBD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E04EBD" w:rsidRDefault="00E04EBD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E04EBD" w:rsidRDefault="00E04EBD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E04EBD" w:rsidRDefault="00E04EBD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начальника общего отдела   </w:t>
      </w:r>
    </w:p>
    <w:p w:rsidR="00E04EBD" w:rsidRDefault="00E04EBD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E04EBD" w:rsidRPr="005C60BD" w:rsidRDefault="00E04EBD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Д.А.Хмара</w:t>
      </w:r>
    </w:p>
    <w:sectPr w:rsidR="00E04EBD" w:rsidRPr="005C60BD" w:rsidSect="000E49C8">
      <w:headerReference w:type="default" r:id="rId7"/>
      <w:pgSz w:w="16838" w:h="11906" w:orient="landscape"/>
      <w:pgMar w:top="143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EBD" w:rsidRDefault="00E04EBD" w:rsidP="00007963">
      <w:pPr>
        <w:spacing w:after="0" w:line="240" w:lineRule="auto"/>
      </w:pPr>
      <w:r>
        <w:separator/>
      </w:r>
    </w:p>
  </w:endnote>
  <w:endnote w:type="continuationSeparator" w:id="1">
    <w:p w:rsidR="00E04EBD" w:rsidRDefault="00E04EBD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EBD" w:rsidRDefault="00E04EBD" w:rsidP="00007963">
      <w:pPr>
        <w:spacing w:after="0" w:line="240" w:lineRule="auto"/>
      </w:pPr>
      <w:r>
        <w:separator/>
      </w:r>
    </w:p>
  </w:footnote>
  <w:footnote w:type="continuationSeparator" w:id="1">
    <w:p w:rsidR="00E04EBD" w:rsidRDefault="00E04EBD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BD" w:rsidRPr="00081084" w:rsidRDefault="00E04EBD">
    <w:pPr>
      <w:pStyle w:val="Header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10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E04EBD" w:rsidRDefault="00E04E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81084"/>
    <w:rsid w:val="000E49C8"/>
    <w:rsid w:val="000F3A50"/>
    <w:rsid w:val="00102013"/>
    <w:rsid w:val="00140611"/>
    <w:rsid w:val="001412E6"/>
    <w:rsid w:val="00141DC6"/>
    <w:rsid w:val="00142A62"/>
    <w:rsid w:val="00147F57"/>
    <w:rsid w:val="00165C61"/>
    <w:rsid w:val="00170D9F"/>
    <w:rsid w:val="001B52AE"/>
    <w:rsid w:val="001C6E56"/>
    <w:rsid w:val="002022AB"/>
    <w:rsid w:val="00204222"/>
    <w:rsid w:val="00204434"/>
    <w:rsid w:val="00232EE1"/>
    <w:rsid w:val="00234012"/>
    <w:rsid w:val="00257327"/>
    <w:rsid w:val="00285726"/>
    <w:rsid w:val="00291AB1"/>
    <w:rsid w:val="00294772"/>
    <w:rsid w:val="002C4C5B"/>
    <w:rsid w:val="002C6D67"/>
    <w:rsid w:val="002F74BB"/>
    <w:rsid w:val="0033723D"/>
    <w:rsid w:val="00355DBA"/>
    <w:rsid w:val="0039644F"/>
    <w:rsid w:val="003A537C"/>
    <w:rsid w:val="003B0555"/>
    <w:rsid w:val="003F4452"/>
    <w:rsid w:val="00403823"/>
    <w:rsid w:val="0044660B"/>
    <w:rsid w:val="00453326"/>
    <w:rsid w:val="004668CB"/>
    <w:rsid w:val="00471E68"/>
    <w:rsid w:val="004865E0"/>
    <w:rsid w:val="004A0A7C"/>
    <w:rsid w:val="004D440C"/>
    <w:rsid w:val="004E1914"/>
    <w:rsid w:val="004F534B"/>
    <w:rsid w:val="005246F0"/>
    <w:rsid w:val="00526B76"/>
    <w:rsid w:val="005313B4"/>
    <w:rsid w:val="00537EB0"/>
    <w:rsid w:val="00554475"/>
    <w:rsid w:val="005C60BD"/>
    <w:rsid w:val="005F05FC"/>
    <w:rsid w:val="00601103"/>
    <w:rsid w:val="0061193A"/>
    <w:rsid w:val="00647852"/>
    <w:rsid w:val="006610AC"/>
    <w:rsid w:val="00664422"/>
    <w:rsid w:val="006A01F7"/>
    <w:rsid w:val="006A461C"/>
    <w:rsid w:val="006C38DA"/>
    <w:rsid w:val="006F0AF1"/>
    <w:rsid w:val="007022CA"/>
    <w:rsid w:val="0078009A"/>
    <w:rsid w:val="00782079"/>
    <w:rsid w:val="007C3DD6"/>
    <w:rsid w:val="008210D0"/>
    <w:rsid w:val="00825EDD"/>
    <w:rsid w:val="00841A97"/>
    <w:rsid w:val="00851C77"/>
    <w:rsid w:val="00880C51"/>
    <w:rsid w:val="008A434E"/>
    <w:rsid w:val="008A565F"/>
    <w:rsid w:val="008B3E10"/>
    <w:rsid w:val="008B3E58"/>
    <w:rsid w:val="008D2398"/>
    <w:rsid w:val="00932C80"/>
    <w:rsid w:val="00937096"/>
    <w:rsid w:val="00957FD9"/>
    <w:rsid w:val="0097155E"/>
    <w:rsid w:val="009C64AB"/>
    <w:rsid w:val="009C6F45"/>
    <w:rsid w:val="00A3769E"/>
    <w:rsid w:val="00A87CD6"/>
    <w:rsid w:val="00AD15C4"/>
    <w:rsid w:val="00AE07EB"/>
    <w:rsid w:val="00B30335"/>
    <w:rsid w:val="00B44C6F"/>
    <w:rsid w:val="00B546FC"/>
    <w:rsid w:val="00C11284"/>
    <w:rsid w:val="00C159FB"/>
    <w:rsid w:val="00C3053B"/>
    <w:rsid w:val="00C56611"/>
    <w:rsid w:val="00C7585D"/>
    <w:rsid w:val="00C75D5A"/>
    <w:rsid w:val="00CA30AD"/>
    <w:rsid w:val="00CB091C"/>
    <w:rsid w:val="00CB0FCB"/>
    <w:rsid w:val="00CC329B"/>
    <w:rsid w:val="00CC64F9"/>
    <w:rsid w:val="00D155C2"/>
    <w:rsid w:val="00D6501E"/>
    <w:rsid w:val="00D662BB"/>
    <w:rsid w:val="00D94330"/>
    <w:rsid w:val="00DA3A5C"/>
    <w:rsid w:val="00DA779C"/>
    <w:rsid w:val="00DB77B2"/>
    <w:rsid w:val="00DD2510"/>
    <w:rsid w:val="00DE5C56"/>
    <w:rsid w:val="00DF173A"/>
    <w:rsid w:val="00E01771"/>
    <w:rsid w:val="00E04EBD"/>
    <w:rsid w:val="00E21929"/>
    <w:rsid w:val="00E66D17"/>
    <w:rsid w:val="00E94201"/>
    <w:rsid w:val="00EA3C8B"/>
    <w:rsid w:val="00EA7E8C"/>
    <w:rsid w:val="00ED0F08"/>
    <w:rsid w:val="00EE5473"/>
    <w:rsid w:val="00EF21AD"/>
    <w:rsid w:val="00F06450"/>
    <w:rsid w:val="00F2369B"/>
    <w:rsid w:val="00F55200"/>
    <w:rsid w:val="00F61EEA"/>
    <w:rsid w:val="00F71BD7"/>
    <w:rsid w:val="00F7612B"/>
    <w:rsid w:val="00F959FE"/>
    <w:rsid w:val="00FC1B78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5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">
    <w:name w:val="Основной текст1"/>
    <w:basedOn w:val="Normal"/>
    <w:link w:val="a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Header">
    <w:name w:val="header"/>
    <w:basedOn w:val="Normal"/>
    <w:link w:val="Head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79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79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1130</TotalTime>
  <Pages>10</Pages>
  <Words>1901</Words>
  <Characters>10840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Лиля</cp:lastModifiedBy>
  <cp:revision>35</cp:revision>
  <cp:lastPrinted>2016-10-25T05:18:00Z</cp:lastPrinted>
  <dcterms:created xsi:type="dcterms:W3CDTF">2014-04-19T09:02:00Z</dcterms:created>
  <dcterms:modified xsi:type="dcterms:W3CDTF">2016-10-25T05:18:00Z</dcterms:modified>
</cp:coreProperties>
</file>